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E3" w:rsidRPr="004E52D0" w:rsidRDefault="00445BE3" w:rsidP="00445BE3">
      <w:pPr>
        <w:jc w:val="center"/>
        <w:rPr>
          <w:rFonts w:ascii="Arial" w:hAnsi="Arial" w:cs="Arial"/>
          <w:b/>
          <w:szCs w:val="20"/>
        </w:rPr>
      </w:pPr>
      <w:r w:rsidRPr="004E52D0">
        <w:rPr>
          <w:rFonts w:ascii="Arial" w:hAnsi="Arial" w:cs="Arial"/>
          <w:b/>
          <w:szCs w:val="20"/>
        </w:rPr>
        <w:t>PCL-5</w:t>
      </w:r>
    </w:p>
    <w:p w:rsidR="00445BE3" w:rsidRDefault="00445BE3" w:rsidP="00096B1A">
      <w:pPr>
        <w:rPr>
          <w:rFonts w:ascii="Arial" w:hAnsi="Arial" w:cs="Arial"/>
          <w:b/>
          <w:sz w:val="20"/>
          <w:szCs w:val="20"/>
          <w:u w:val="single"/>
        </w:rPr>
      </w:pPr>
    </w:p>
    <w:p w:rsidR="00096B1A" w:rsidRPr="008326CC" w:rsidRDefault="00445BE3" w:rsidP="00096B1A">
      <w:pPr>
        <w:rPr>
          <w:rFonts w:ascii="Arial" w:hAnsi="Arial" w:cs="Arial"/>
          <w:b/>
          <w:sz w:val="20"/>
          <w:szCs w:val="20"/>
        </w:rPr>
      </w:pPr>
      <w:r w:rsidRPr="008326CC">
        <w:rPr>
          <w:rFonts w:ascii="Arial" w:hAnsi="Arial" w:cs="Arial"/>
          <w:b/>
          <w:sz w:val="20"/>
          <w:szCs w:val="20"/>
          <w:u w:val="single"/>
        </w:rPr>
        <w:t>Instructions</w:t>
      </w:r>
      <w:r w:rsidR="00096B1A" w:rsidRPr="008326CC">
        <w:rPr>
          <w:rFonts w:ascii="Arial" w:hAnsi="Arial" w:cs="Arial"/>
          <w:b/>
          <w:sz w:val="20"/>
          <w:szCs w:val="20"/>
        </w:rPr>
        <w:t xml:space="preserve">: Below is a list of problems and complaints that veterans sometimes have in response to </w:t>
      </w:r>
      <w:r w:rsidR="009670F0" w:rsidRPr="008326CC">
        <w:rPr>
          <w:rFonts w:ascii="Arial" w:hAnsi="Arial" w:cs="Arial"/>
          <w:b/>
          <w:sz w:val="20"/>
          <w:szCs w:val="20"/>
        </w:rPr>
        <w:t xml:space="preserve">very </w:t>
      </w:r>
      <w:r w:rsidR="00096B1A" w:rsidRPr="008326CC">
        <w:rPr>
          <w:rFonts w:ascii="Arial" w:hAnsi="Arial" w:cs="Arial"/>
          <w:b/>
          <w:sz w:val="20"/>
          <w:szCs w:val="20"/>
        </w:rPr>
        <w:t xml:space="preserve">stressful </w:t>
      </w:r>
      <w:r w:rsidR="009670F0" w:rsidRPr="008326CC">
        <w:rPr>
          <w:rFonts w:ascii="Arial" w:hAnsi="Arial" w:cs="Arial"/>
          <w:b/>
          <w:sz w:val="20"/>
          <w:szCs w:val="20"/>
        </w:rPr>
        <w:t>experience</w:t>
      </w:r>
      <w:r w:rsidR="00096B1A" w:rsidRPr="008326CC">
        <w:rPr>
          <w:rFonts w:ascii="Arial" w:hAnsi="Arial" w:cs="Arial"/>
          <w:b/>
          <w:sz w:val="20"/>
          <w:szCs w:val="20"/>
        </w:rPr>
        <w:t>.</w:t>
      </w:r>
      <w:r w:rsidR="009670F0" w:rsidRPr="008326CC">
        <w:rPr>
          <w:rFonts w:ascii="Arial" w:hAnsi="Arial" w:cs="Arial"/>
          <w:b/>
          <w:sz w:val="20"/>
          <w:szCs w:val="20"/>
        </w:rPr>
        <w:t xml:space="preserve"> Please read each one carefully</w:t>
      </w:r>
      <w:r w:rsidR="00096B1A" w:rsidRPr="008326CC">
        <w:rPr>
          <w:rFonts w:ascii="Arial" w:hAnsi="Arial" w:cs="Arial"/>
          <w:b/>
          <w:sz w:val="20"/>
          <w:szCs w:val="20"/>
        </w:rPr>
        <w:t xml:space="preserve"> and then </w:t>
      </w:r>
      <w:r w:rsidR="009670F0" w:rsidRPr="008326CC">
        <w:rPr>
          <w:rFonts w:ascii="Arial" w:hAnsi="Arial" w:cs="Arial"/>
          <w:b/>
          <w:sz w:val="20"/>
          <w:szCs w:val="20"/>
        </w:rPr>
        <w:t xml:space="preserve">circle </w:t>
      </w:r>
      <w:r w:rsidR="00096B1A" w:rsidRPr="008326CC">
        <w:rPr>
          <w:rFonts w:ascii="Arial" w:hAnsi="Arial" w:cs="Arial"/>
          <w:b/>
          <w:sz w:val="20"/>
          <w:szCs w:val="20"/>
        </w:rPr>
        <w:t xml:space="preserve">one of the </w:t>
      </w:r>
      <w:r w:rsidR="009670F0" w:rsidRPr="008326CC">
        <w:rPr>
          <w:rFonts w:ascii="Arial" w:hAnsi="Arial" w:cs="Arial"/>
          <w:b/>
          <w:sz w:val="20"/>
          <w:szCs w:val="20"/>
        </w:rPr>
        <w:t>numbers</w:t>
      </w:r>
      <w:r w:rsidR="00096B1A" w:rsidRPr="008326CC">
        <w:rPr>
          <w:rFonts w:ascii="Arial" w:hAnsi="Arial" w:cs="Arial"/>
          <w:b/>
          <w:sz w:val="20"/>
          <w:szCs w:val="20"/>
        </w:rPr>
        <w:t xml:space="preserve"> to the right to indicate how much you have been bothered by that problem </w:t>
      </w:r>
      <w:r w:rsidR="009670F0" w:rsidRPr="00D03021">
        <w:rPr>
          <w:rFonts w:ascii="Arial" w:hAnsi="Arial" w:cs="Arial"/>
          <w:b/>
          <w:sz w:val="20"/>
          <w:szCs w:val="20"/>
          <w:u w:val="single"/>
        </w:rPr>
        <w:t>in the past month</w:t>
      </w:r>
      <w:r w:rsidR="00096B1A" w:rsidRPr="008326CC">
        <w:rPr>
          <w:rFonts w:ascii="Arial" w:hAnsi="Arial" w:cs="Arial"/>
          <w:b/>
          <w:sz w:val="20"/>
          <w:szCs w:val="20"/>
        </w:rPr>
        <w:t>.</w:t>
      </w:r>
    </w:p>
    <w:p w:rsidR="002E1DB5" w:rsidRPr="008326CC" w:rsidRDefault="001C2E7A">
      <w:pPr>
        <w:rPr>
          <w:b/>
        </w:rPr>
      </w:pP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810"/>
        <w:gridCol w:w="1080"/>
        <w:gridCol w:w="1170"/>
        <w:gridCol w:w="810"/>
        <w:gridCol w:w="1080"/>
      </w:tblGrid>
      <w:tr w:rsidR="00096B1A" w:rsidRPr="008326CC" w:rsidTr="008326CC">
        <w:tc>
          <w:tcPr>
            <w:tcW w:w="6768" w:type="dxa"/>
            <w:vAlign w:val="bottom"/>
          </w:tcPr>
          <w:p w:rsidR="00096B1A" w:rsidRPr="008326CC" w:rsidRDefault="00096B1A" w:rsidP="00096B1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26CC">
              <w:rPr>
                <w:rFonts w:ascii="Arial" w:hAnsi="Arial" w:cs="Arial"/>
                <w:b/>
                <w:i/>
                <w:sz w:val="20"/>
                <w:szCs w:val="20"/>
              </w:rPr>
              <w:t>In the past month, how much were you bothered by:</w:t>
            </w:r>
          </w:p>
        </w:tc>
        <w:tc>
          <w:tcPr>
            <w:tcW w:w="810" w:type="dxa"/>
            <w:vAlign w:val="bottom"/>
          </w:tcPr>
          <w:p w:rsidR="00096B1A" w:rsidRPr="008326CC" w:rsidRDefault="00096B1A" w:rsidP="00096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Not</w:t>
            </w:r>
          </w:p>
          <w:p w:rsidR="00096B1A" w:rsidRPr="008326CC" w:rsidRDefault="00096B1A" w:rsidP="00096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at all</w:t>
            </w:r>
          </w:p>
        </w:tc>
        <w:tc>
          <w:tcPr>
            <w:tcW w:w="1080" w:type="dxa"/>
            <w:vAlign w:val="bottom"/>
          </w:tcPr>
          <w:p w:rsidR="00096B1A" w:rsidRPr="008326CC" w:rsidRDefault="00096B1A" w:rsidP="00096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A little bit</w:t>
            </w:r>
          </w:p>
        </w:tc>
        <w:tc>
          <w:tcPr>
            <w:tcW w:w="1170" w:type="dxa"/>
            <w:vAlign w:val="bottom"/>
          </w:tcPr>
          <w:p w:rsidR="00096B1A" w:rsidRPr="008326CC" w:rsidRDefault="00096B1A" w:rsidP="00096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Moderately</w:t>
            </w:r>
          </w:p>
        </w:tc>
        <w:tc>
          <w:tcPr>
            <w:tcW w:w="810" w:type="dxa"/>
            <w:vAlign w:val="bottom"/>
          </w:tcPr>
          <w:p w:rsidR="00096B1A" w:rsidRPr="008326CC" w:rsidRDefault="00096B1A" w:rsidP="00096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Quite</w:t>
            </w:r>
          </w:p>
          <w:p w:rsidR="00096B1A" w:rsidRPr="008326CC" w:rsidRDefault="00096B1A" w:rsidP="00096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a bit</w:t>
            </w:r>
          </w:p>
        </w:tc>
        <w:tc>
          <w:tcPr>
            <w:tcW w:w="1080" w:type="dxa"/>
            <w:vAlign w:val="bottom"/>
          </w:tcPr>
          <w:p w:rsidR="00096B1A" w:rsidRPr="008326CC" w:rsidRDefault="00096B1A" w:rsidP="00096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Extremely</w:t>
            </w:r>
          </w:p>
        </w:tc>
      </w:tr>
      <w:tr w:rsidR="00096B1A" w:rsidRPr="008326CC" w:rsidTr="001C2E7A">
        <w:tc>
          <w:tcPr>
            <w:tcW w:w="6768" w:type="dxa"/>
            <w:shd w:val="clear" w:color="auto" w:fill="D9D9D9" w:themeFill="background1" w:themeFillShade="D9"/>
          </w:tcPr>
          <w:p w:rsidR="00096B1A" w:rsidRPr="008326CC" w:rsidRDefault="00096B1A" w:rsidP="00096B1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1. Repeated, disturbing, and unwanted  memories, of the stressful experience?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096B1A" w:rsidRPr="008326CC" w:rsidTr="008326CC">
        <w:tc>
          <w:tcPr>
            <w:tcW w:w="6768" w:type="dxa"/>
          </w:tcPr>
          <w:p w:rsidR="00096B1A" w:rsidRPr="008326CC" w:rsidRDefault="00096B1A" w:rsidP="00096B1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2. Repeated, disturbing dreams of the stressful experience?</w:t>
            </w:r>
          </w:p>
        </w:tc>
        <w:tc>
          <w:tcPr>
            <w:tcW w:w="81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096B1A" w:rsidRPr="008326CC" w:rsidTr="001C2E7A">
        <w:tc>
          <w:tcPr>
            <w:tcW w:w="6768" w:type="dxa"/>
            <w:shd w:val="clear" w:color="auto" w:fill="D9D9D9" w:themeFill="background1" w:themeFillShade="D9"/>
          </w:tcPr>
          <w:p w:rsidR="00096B1A" w:rsidRPr="008326CC" w:rsidRDefault="00096B1A" w:rsidP="00096B1A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3. Suddenly feeling  or acting or as if a stressful experience were actually happening again (as if you were actually back there reliving it)?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096B1A" w:rsidRPr="008326CC" w:rsidTr="008326CC">
        <w:tc>
          <w:tcPr>
            <w:tcW w:w="6768" w:type="dxa"/>
          </w:tcPr>
          <w:p w:rsidR="00096B1A" w:rsidRPr="008326CC" w:rsidRDefault="00096B1A" w:rsidP="00096B1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4. Feeling very upset when something reminded you of the stressful experience?</w:t>
            </w:r>
          </w:p>
        </w:tc>
        <w:tc>
          <w:tcPr>
            <w:tcW w:w="81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096B1A" w:rsidRPr="008326CC" w:rsidTr="001C2E7A">
        <w:trPr>
          <w:trHeight w:val="379"/>
        </w:trPr>
        <w:tc>
          <w:tcPr>
            <w:tcW w:w="6768" w:type="dxa"/>
            <w:shd w:val="clear" w:color="auto" w:fill="D9D9D9" w:themeFill="background1" w:themeFillShade="D9"/>
          </w:tcPr>
          <w:p w:rsidR="00096B1A" w:rsidRPr="008326CC" w:rsidRDefault="00096B1A" w:rsidP="00096B1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5. Having strong physical reactions (when something reminded you of the stressful experience (</w:t>
            </w:r>
            <w:r w:rsidRPr="008326CC">
              <w:rPr>
                <w:rFonts w:ascii="Arial" w:hAnsi="Arial" w:cs="Arial"/>
                <w:b/>
                <w:i/>
                <w:sz w:val="18"/>
                <w:szCs w:val="18"/>
              </w:rPr>
              <w:t>for example, heart pounding, trouble breathing, sweating</w:t>
            </w:r>
            <w:r w:rsidRPr="008326CC">
              <w:rPr>
                <w:rFonts w:ascii="Arial" w:hAnsi="Arial" w:cs="Arial"/>
                <w:b/>
                <w:sz w:val="18"/>
                <w:szCs w:val="18"/>
              </w:rPr>
              <w:t>)?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096B1A" w:rsidRPr="008326CC" w:rsidTr="008326CC">
        <w:tc>
          <w:tcPr>
            <w:tcW w:w="6768" w:type="dxa"/>
          </w:tcPr>
          <w:p w:rsidR="00096B1A" w:rsidRPr="008326CC" w:rsidRDefault="00E06674" w:rsidP="00E066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6. Avoiding memories, thoughts, or feelings related to the stressful experience?</w:t>
            </w:r>
          </w:p>
        </w:tc>
        <w:tc>
          <w:tcPr>
            <w:tcW w:w="81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096B1A" w:rsidRPr="008326CC" w:rsidTr="001C2E7A">
        <w:tc>
          <w:tcPr>
            <w:tcW w:w="6768" w:type="dxa"/>
            <w:shd w:val="clear" w:color="auto" w:fill="D9D9D9" w:themeFill="background1" w:themeFillShade="D9"/>
          </w:tcPr>
          <w:p w:rsidR="00096B1A" w:rsidRPr="008326CC" w:rsidRDefault="00E06674" w:rsidP="00F41D6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7. Avoiding external reminders of the stressful experience (</w:t>
            </w:r>
            <w:r w:rsidRPr="008326CC">
              <w:rPr>
                <w:rFonts w:ascii="Arial" w:hAnsi="Arial" w:cs="Arial"/>
                <w:b/>
                <w:i/>
                <w:sz w:val="18"/>
                <w:szCs w:val="18"/>
              </w:rPr>
              <w:t>for example, people, places, conversations, activities, objects, or situations</w:t>
            </w:r>
            <w:r w:rsidRPr="008326CC">
              <w:rPr>
                <w:rFonts w:ascii="Arial" w:hAnsi="Arial" w:cs="Arial"/>
                <w:b/>
                <w:sz w:val="18"/>
                <w:szCs w:val="18"/>
              </w:rPr>
              <w:t>)?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096B1A" w:rsidRPr="008326CC" w:rsidRDefault="00096B1A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B37986" w:rsidRPr="008326CC" w:rsidTr="008326CC">
        <w:tc>
          <w:tcPr>
            <w:tcW w:w="6768" w:type="dxa"/>
          </w:tcPr>
          <w:p w:rsidR="00B37986" w:rsidRPr="008326CC" w:rsidRDefault="00B37986" w:rsidP="00E066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 xml:space="preserve">8. Trouble remembering important parts </w:t>
            </w:r>
            <w:r w:rsidR="00E06674" w:rsidRPr="008326CC">
              <w:rPr>
                <w:rFonts w:ascii="Arial" w:hAnsi="Arial" w:cs="Arial"/>
                <w:b/>
                <w:sz w:val="18"/>
                <w:szCs w:val="18"/>
              </w:rPr>
              <w:t xml:space="preserve">of the </w:t>
            </w:r>
            <w:r w:rsidRPr="008326CC">
              <w:rPr>
                <w:rFonts w:ascii="Arial" w:hAnsi="Arial" w:cs="Arial"/>
                <w:b/>
                <w:sz w:val="18"/>
                <w:szCs w:val="18"/>
              </w:rPr>
              <w:t>stressful experience?</w:t>
            </w:r>
          </w:p>
        </w:tc>
        <w:tc>
          <w:tcPr>
            <w:tcW w:w="81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326CC" w:rsidRPr="008326CC" w:rsidTr="001C2E7A">
        <w:tc>
          <w:tcPr>
            <w:tcW w:w="6768" w:type="dxa"/>
            <w:shd w:val="clear" w:color="auto" w:fill="D9D9D9" w:themeFill="background1" w:themeFillShade="D9"/>
          </w:tcPr>
          <w:p w:rsidR="00B37986" w:rsidRPr="008326CC" w:rsidRDefault="00E06674" w:rsidP="00F41D6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9. having strong negative beliefs about yourself, other people, or the world (</w:t>
            </w:r>
            <w:r w:rsidRPr="008326CC">
              <w:rPr>
                <w:rFonts w:ascii="Arial" w:hAnsi="Arial" w:cs="Arial"/>
                <w:b/>
                <w:i/>
                <w:sz w:val="18"/>
                <w:szCs w:val="18"/>
              </w:rPr>
              <w:t>for example, having thoughts such as: I am bad, there is something seriously wrong with me, no one can be trusted, the world is completely dangerous</w:t>
            </w:r>
            <w:r w:rsidRPr="008326CC">
              <w:rPr>
                <w:rFonts w:ascii="Arial" w:hAnsi="Arial" w:cs="Arial"/>
                <w:b/>
                <w:sz w:val="18"/>
                <w:szCs w:val="18"/>
              </w:rPr>
              <w:t>)?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326CC" w:rsidRPr="008326CC" w:rsidTr="008326CC">
        <w:tc>
          <w:tcPr>
            <w:tcW w:w="6768" w:type="dxa"/>
          </w:tcPr>
          <w:p w:rsidR="00B37986" w:rsidRPr="008326CC" w:rsidRDefault="00E06674" w:rsidP="00F41D6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10. Blaming yourself or someone else for the stressful experience</w:t>
            </w:r>
            <w:bookmarkStart w:id="0" w:name="_GoBack"/>
            <w:bookmarkEnd w:id="0"/>
            <w:r w:rsidRPr="008326CC">
              <w:rPr>
                <w:rFonts w:ascii="Arial" w:hAnsi="Arial" w:cs="Arial"/>
                <w:b/>
                <w:sz w:val="18"/>
                <w:szCs w:val="18"/>
              </w:rPr>
              <w:t xml:space="preserve"> or what happened after it?</w:t>
            </w:r>
          </w:p>
        </w:tc>
        <w:tc>
          <w:tcPr>
            <w:tcW w:w="81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326CC" w:rsidRPr="008326CC" w:rsidTr="001C2E7A">
        <w:tc>
          <w:tcPr>
            <w:tcW w:w="6768" w:type="dxa"/>
            <w:shd w:val="clear" w:color="auto" w:fill="D9D9D9" w:themeFill="background1" w:themeFillShade="D9"/>
          </w:tcPr>
          <w:p w:rsidR="00B37986" w:rsidRPr="008326CC" w:rsidRDefault="00E06674" w:rsidP="00F41D6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11. Having strong negative feelings such as fear, horror, anger, guilt or shame?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326CC" w:rsidRPr="008326CC" w:rsidTr="008326CC">
        <w:tc>
          <w:tcPr>
            <w:tcW w:w="6768" w:type="dxa"/>
          </w:tcPr>
          <w:p w:rsidR="00B37986" w:rsidRPr="008326CC" w:rsidRDefault="00E06674" w:rsidP="00F41D6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B37986" w:rsidRPr="008326C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37986" w:rsidRPr="008326CC">
              <w:rPr>
                <w:rFonts w:ascii="Arial" w:hAnsi="Arial" w:cs="Arial"/>
                <w:b/>
                <w:i/>
                <w:sz w:val="18"/>
                <w:szCs w:val="18"/>
              </w:rPr>
              <w:t>Loss of interest</w:t>
            </w:r>
            <w:r w:rsidR="00B37986" w:rsidRPr="008326CC">
              <w:rPr>
                <w:rFonts w:ascii="Arial" w:hAnsi="Arial" w:cs="Arial"/>
                <w:b/>
                <w:sz w:val="18"/>
                <w:szCs w:val="18"/>
              </w:rPr>
              <w:t xml:space="preserve"> in activities that you used to enjoy?</w:t>
            </w:r>
          </w:p>
        </w:tc>
        <w:tc>
          <w:tcPr>
            <w:tcW w:w="81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326CC" w:rsidRPr="008326CC" w:rsidTr="001C2E7A">
        <w:tc>
          <w:tcPr>
            <w:tcW w:w="6768" w:type="dxa"/>
            <w:shd w:val="clear" w:color="auto" w:fill="D9D9D9" w:themeFill="background1" w:themeFillShade="D9"/>
          </w:tcPr>
          <w:p w:rsidR="00B37986" w:rsidRPr="008326CC" w:rsidRDefault="00E06674" w:rsidP="00F41D6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B37986" w:rsidRPr="008326CC">
              <w:rPr>
                <w:rFonts w:ascii="Arial" w:hAnsi="Arial" w:cs="Arial"/>
                <w:b/>
                <w:sz w:val="18"/>
                <w:szCs w:val="18"/>
              </w:rPr>
              <w:t>. Feeling distant or cut off from other people?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326CC" w:rsidRPr="008326CC" w:rsidTr="008326CC">
        <w:tc>
          <w:tcPr>
            <w:tcW w:w="6768" w:type="dxa"/>
          </w:tcPr>
          <w:p w:rsidR="00B37986" w:rsidRPr="008326CC" w:rsidRDefault="00E06674" w:rsidP="00E066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B37986" w:rsidRPr="008326C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8326CC">
              <w:rPr>
                <w:rFonts w:ascii="Arial" w:hAnsi="Arial" w:cs="Arial"/>
                <w:b/>
                <w:sz w:val="18"/>
                <w:szCs w:val="18"/>
              </w:rPr>
              <w:t>Trouble experiencing positive feelings (</w:t>
            </w:r>
            <w:r w:rsidRPr="008326CC">
              <w:rPr>
                <w:rFonts w:ascii="Arial" w:hAnsi="Arial" w:cs="Arial"/>
                <w:b/>
                <w:i/>
                <w:sz w:val="18"/>
                <w:szCs w:val="18"/>
              </w:rPr>
              <w:t>for example, being unable to feel happiness or have loving feelings for people close to you</w:t>
            </w:r>
            <w:r w:rsidRPr="008326C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37986" w:rsidRPr="008326CC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81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B37986" w:rsidRPr="008326CC" w:rsidRDefault="00B37986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326CC" w:rsidRPr="008326CC" w:rsidTr="001C2E7A">
        <w:tc>
          <w:tcPr>
            <w:tcW w:w="6768" w:type="dxa"/>
            <w:shd w:val="clear" w:color="auto" w:fill="D9D9D9" w:themeFill="background1" w:themeFillShade="D9"/>
          </w:tcPr>
          <w:p w:rsidR="00E06674" w:rsidRPr="008326CC" w:rsidRDefault="00E06674" w:rsidP="00E0667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15. Irritable behavior, angry outbursts, or acting aggressively?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326CC" w:rsidRPr="008326CC" w:rsidTr="008326CC">
        <w:tc>
          <w:tcPr>
            <w:tcW w:w="6768" w:type="dxa"/>
          </w:tcPr>
          <w:p w:rsidR="00E06674" w:rsidRPr="008326CC" w:rsidRDefault="00E06674" w:rsidP="00F41D6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16. Taking too many risks or doing things that could cause you harm?</w:t>
            </w:r>
          </w:p>
        </w:tc>
        <w:tc>
          <w:tcPr>
            <w:tcW w:w="81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326CC" w:rsidRPr="008326CC" w:rsidTr="001C2E7A">
        <w:tc>
          <w:tcPr>
            <w:tcW w:w="6768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17. Being “super-alert” or watchful or on guard?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326CC" w:rsidRPr="008326CC" w:rsidTr="008326CC">
        <w:tc>
          <w:tcPr>
            <w:tcW w:w="6768" w:type="dxa"/>
          </w:tcPr>
          <w:p w:rsidR="00E06674" w:rsidRPr="008326CC" w:rsidRDefault="00E06674" w:rsidP="00AB2F2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18. Feeling jumpy or easily startled?</w:t>
            </w:r>
          </w:p>
        </w:tc>
        <w:tc>
          <w:tcPr>
            <w:tcW w:w="81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326CC" w:rsidRPr="008326CC" w:rsidTr="001C2E7A">
        <w:tc>
          <w:tcPr>
            <w:tcW w:w="6768" w:type="dxa"/>
            <w:shd w:val="clear" w:color="auto" w:fill="D9D9D9" w:themeFill="background1" w:themeFillShade="D9"/>
          </w:tcPr>
          <w:p w:rsidR="00E06674" w:rsidRPr="008326CC" w:rsidRDefault="00E06674" w:rsidP="00C7376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19. Having difficulty concentrating?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326CC" w:rsidRPr="008326CC" w:rsidTr="008326CC">
        <w:tc>
          <w:tcPr>
            <w:tcW w:w="6768" w:type="dxa"/>
          </w:tcPr>
          <w:p w:rsidR="00E06674" w:rsidRPr="008326CC" w:rsidRDefault="00E06674" w:rsidP="004E73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20. Trouble falling or staying asleep?</w:t>
            </w:r>
          </w:p>
        </w:tc>
        <w:tc>
          <w:tcPr>
            <w:tcW w:w="81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E06674" w:rsidRPr="008326CC" w:rsidRDefault="00E06674" w:rsidP="00F41D6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6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:rsidR="008326CC" w:rsidRPr="008326CC" w:rsidRDefault="008326CC" w:rsidP="00096B1A">
      <w:pPr>
        <w:spacing w:after="100" w:line="240" w:lineRule="atLeast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096B1A" w:rsidRPr="008326CC" w:rsidRDefault="00096B1A" w:rsidP="00096B1A">
      <w:pPr>
        <w:spacing w:after="100" w:line="240" w:lineRule="atLeast"/>
        <w:rPr>
          <w:rFonts w:ascii="Arial" w:hAnsi="Arial" w:cs="Arial"/>
          <w:b/>
          <w:bCs/>
          <w:color w:val="000000"/>
          <w:sz w:val="20"/>
          <w:szCs w:val="22"/>
        </w:rPr>
      </w:pPr>
      <w:r w:rsidRPr="008326CC">
        <w:rPr>
          <w:rFonts w:ascii="Arial" w:hAnsi="Arial" w:cs="Arial"/>
          <w:b/>
          <w:bCs/>
          <w:color w:val="000000"/>
          <w:sz w:val="20"/>
          <w:szCs w:val="22"/>
        </w:rPr>
        <w:t>How difficult have these problems made it for you to do your work, take care of things at home, or get along with other people? (Choose one)</w:t>
      </w:r>
    </w:p>
    <w:p w:rsidR="00096B1A" w:rsidRPr="008326CC" w:rsidRDefault="00096B1A" w:rsidP="008326CC">
      <w:pPr>
        <w:spacing w:after="100" w:line="240" w:lineRule="atLeast"/>
        <w:jc w:val="center"/>
        <w:rPr>
          <w:rFonts w:ascii="Arial" w:hAnsi="Arial" w:cs="Arial"/>
          <w:b/>
          <w:sz w:val="22"/>
        </w:rPr>
      </w:pPr>
      <w:r w:rsidRPr="008326CC">
        <w:rPr>
          <w:rFonts w:ascii="Arial" w:hAnsi="Arial" w:cs="Arial"/>
          <w:b/>
          <w:bCs/>
          <w:color w:val="000000"/>
          <w:sz w:val="20"/>
          <w:szCs w:val="22"/>
        </w:rPr>
        <w:t>__Not at all</w:t>
      </w:r>
      <w:r w:rsidRPr="008326CC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Pr="008326CC">
        <w:rPr>
          <w:rFonts w:ascii="Arial" w:hAnsi="Arial" w:cs="Arial"/>
          <w:b/>
          <w:bCs/>
          <w:color w:val="000000"/>
          <w:sz w:val="20"/>
          <w:szCs w:val="22"/>
        </w:rPr>
        <w:tab/>
        <w:t>__Somewhat difficult</w:t>
      </w:r>
      <w:r w:rsidRPr="008326CC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Pr="008326CC">
        <w:rPr>
          <w:rFonts w:ascii="Arial" w:hAnsi="Arial" w:cs="Arial"/>
          <w:b/>
          <w:bCs/>
          <w:color w:val="000000"/>
          <w:sz w:val="20"/>
          <w:szCs w:val="22"/>
        </w:rPr>
        <w:tab/>
        <w:t>__Very difficult</w:t>
      </w:r>
      <w:r w:rsidRPr="008326CC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Pr="008326CC">
        <w:rPr>
          <w:rFonts w:ascii="Arial" w:hAnsi="Arial" w:cs="Arial"/>
          <w:b/>
          <w:bCs/>
          <w:color w:val="000000"/>
          <w:sz w:val="20"/>
          <w:szCs w:val="22"/>
        </w:rPr>
        <w:tab/>
        <w:t>__Extremely difficult</w:t>
      </w:r>
    </w:p>
    <w:sectPr w:rsidR="00096B1A" w:rsidRPr="008326CC" w:rsidSect="00465C9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8F"/>
    <w:rsid w:val="00096B1A"/>
    <w:rsid w:val="001C2E7A"/>
    <w:rsid w:val="00297C5D"/>
    <w:rsid w:val="00445BE3"/>
    <w:rsid w:val="00465C9A"/>
    <w:rsid w:val="004E52D0"/>
    <w:rsid w:val="005B7C3B"/>
    <w:rsid w:val="008326CC"/>
    <w:rsid w:val="0094242C"/>
    <w:rsid w:val="009670F0"/>
    <w:rsid w:val="00B37986"/>
    <w:rsid w:val="00B37EC6"/>
    <w:rsid w:val="00C62A8F"/>
    <w:rsid w:val="00D03021"/>
    <w:rsid w:val="00E0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Ted R. VHAREN</dc:creator>
  <cp:lastModifiedBy>Healy, Ted R. VHAREN</cp:lastModifiedBy>
  <cp:revision>14</cp:revision>
  <dcterms:created xsi:type="dcterms:W3CDTF">2016-11-17T18:17:00Z</dcterms:created>
  <dcterms:modified xsi:type="dcterms:W3CDTF">2016-11-17T19:07:00Z</dcterms:modified>
</cp:coreProperties>
</file>